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B" w:rsidRDefault="00B92449" w:rsidP="00B92449">
      <w:pPr>
        <w:jc w:val="center"/>
      </w:pPr>
      <w:r>
        <w:rPr>
          <w:noProof/>
        </w:rPr>
        <w:drawing>
          <wp:inline distT="0" distB="0" distL="0" distR="0" wp14:anchorId="71875AF5" wp14:editId="13CF4A63">
            <wp:extent cx="7004344" cy="9080204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821" cy="90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49" w:rsidRDefault="00B92449" w:rsidP="00B92449">
      <w:pPr>
        <w:jc w:val="center"/>
      </w:pPr>
      <w:r>
        <w:rPr>
          <w:noProof/>
        </w:rPr>
        <w:lastRenderedPageBreak/>
        <w:drawing>
          <wp:inline distT="0" distB="0" distL="0" distR="0" wp14:anchorId="1C08F2DC" wp14:editId="6E0A389F">
            <wp:extent cx="5847907" cy="8659606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156" cy="865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49" w:rsidRDefault="00B92449" w:rsidP="00B92449">
      <w:pPr>
        <w:jc w:val="center"/>
      </w:pPr>
    </w:p>
    <w:p w:rsidR="00B92449" w:rsidRDefault="00B92449" w:rsidP="00B92449">
      <w:pPr>
        <w:jc w:val="center"/>
      </w:pPr>
      <w:r>
        <w:rPr>
          <w:noProof/>
        </w:rPr>
        <w:lastRenderedPageBreak/>
        <w:drawing>
          <wp:inline distT="0" distB="0" distL="0" distR="0" wp14:anchorId="157D01C3" wp14:editId="77B963D6">
            <wp:extent cx="546735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49" w:rsidRPr="00B92449" w:rsidRDefault="00B92449" w:rsidP="00B92449">
      <w:pPr>
        <w:jc w:val="center"/>
        <w:rPr>
          <w:rFonts w:ascii="Comic Sans MS" w:hAnsi="Comic Sans MS"/>
        </w:rPr>
      </w:pPr>
      <w:r w:rsidRPr="00B92449">
        <w:rPr>
          <w:rFonts w:ascii="Comic Sans MS" w:hAnsi="Comic Sans MS"/>
        </w:rPr>
        <w:t>or Happy Families</w:t>
      </w:r>
      <w:r>
        <w:rPr>
          <w:rFonts w:ascii="Comic Sans MS" w:hAnsi="Comic Sans MS"/>
        </w:rPr>
        <w:t xml:space="preserve"> / Go Fish</w:t>
      </w:r>
    </w:p>
    <w:p w:rsidR="00B92449" w:rsidRDefault="00B92449" w:rsidP="00E84197">
      <w:pPr>
        <w:rPr>
          <w:rFonts w:ascii="Comic Sans MS" w:hAnsi="Comic Sans MS"/>
        </w:rPr>
      </w:pPr>
      <w:r w:rsidRPr="00B92449">
        <w:rPr>
          <w:rFonts w:ascii="Comic Sans MS" w:hAnsi="Comic Sans MS"/>
        </w:rPr>
        <w:t xml:space="preserve">Preparation: </w:t>
      </w:r>
      <w:r w:rsidR="00E84197">
        <w:rPr>
          <w:rFonts w:ascii="Comic Sans MS" w:hAnsi="Comic Sans MS"/>
        </w:rPr>
        <w:t>Cut up and g</w:t>
      </w:r>
      <w:r w:rsidRPr="00B92449">
        <w:rPr>
          <w:rFonts w:ascii="Comic Sans MS" w:hAnsi="Comic Sans MS"/>
        </w:rPr>
        <w:t>lue cards onto stiff paper</w:t>
      </w:r>
      <w:r w:rsidR="00E84197">
        <w:rPr>
          <w:rFonts w:ascii="Comic Sans MS" w:hAnsi="Comic Sans MS"/>
        </w:rPr>
        <w:t xml:space="preserve"> cards</w:t>
      </w:r>
      <w:r w:rsidRPr="00B92449">
        <w:rPr>
          <w:rFonts w:ascii="Comic Sans MS" w:hAnsi="Comic Sans MS"/>
        </w:rPr>
        <w:t xml:space="preserve">, lamination optional. </w:t>
      </w:r>
      <w:r w:rsidRPr="00B92449">
        <w:rPr>
          <w:rFonts w:ascii="Comic Sans MS" w:hAnsi="Comic Sans MS"/>
        </w:rPr>
        <w:br/>
      </w:r>
      <w:r w:rsidRPr="00B92449">
        <w:rPr>
          <w:rFonts w:ascii="Comic Sans MS" w:hAnsi="Comic Sans MS"/>
          <w:b/>
          <w:bCs/>
        </w:rPr>
        <w:t xml:space="preserve">Play: </w:t>
      </w:r>
      <w:r>
        <w:rPr>
          <w:rFonts w:ascii="Comic Sans MS" w:hAnsi="Comic Sans MS"/>
        </w:rPr>
        <w:t xml:space="preserve">There are 4 families of four cards each. The goal is to get all four cards of as many families as possible. </w:t>
      </w:r>
      <w:r w:rsidRPr="00B92449">
        <w:rPr>
          <w:rFonts w:ascii="Comic Sans MS" w:hAnsi="Comic Sans MS"/>
        </w:rPr>
        <w:t xml:space="preserve">Deal </w:t>
      </w:r>
      <w:r>
        <w:rPr>
          <w:rFonts w:ascii="Comic Sans MS" w:hAnsi="Comic Sans MS"/>
        </w:rPr>
        <w:t>two cards per player and put the rest face down on the table. Players in turn ask, "Do you have _____ (one of the words) from the _____ family? The other player checks their hand, and either says "Yes, I do" and hands over the card or says, "No, Go Fish" and the player takes the top card from the pile. If a player gets what they ask for, they get another turn.</w:t>
      </w:r>
    </w:p>
    <w:p w:rsidR="00B92449" w:rsidRDefault="00B92449" w:rsidP="00B9244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BE0C8D6" wp14:editId="75F41BDB">
            <wp:extent cx="2960587" cy="272341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154" cy="27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13EB2" wp14:editId="7AF5C08D">
            <wp:extent cx="3514725" cy="2706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97" w:rsidRDefault="00E84197" w:rsidP="00B9244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FD6EE08" wp14:editId="076C998A">
            <wp:extent cx="4400550" cy="276161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76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281BB" wp14:editId="2597E66F">
            <wp:extent cx="1796730" cy="271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67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B5" w:rsidRDefault="000033B5" w:rsidP="00B92449">
      <w:pPr>
        <w:rPr>
          <w:rFonts w:ascii="Comic Sans MS" w:hAnsi="Comic Sans MS"/>
        </w:rPr>
      </w:pPr>
    </w:p>
    <w:p w:rsidR="000033B5" w:rsidRDefault="000033B5" w:rsidP="00B92449">
      <w:pPr>
        <w:rPr>
          <w:rFonts w:ascii="Comic Sans MS" w:hAnsi="Comic Sans MS"/>
        </w:rPr>
      </w:pPr>
    </w:p>
    <w:p w:rsidR="000033B5" w:rsidRDefault="000033B5" w:rsidP="000033B5">
      <w:pPr>
        <w:rPr>
          <w:rFonts w:ascii="Comic Sans MS" w:hAnsi="Comic Sans MS"/>
        </w:rPr>
      </w:pPr>
      <w:r w:rsidRPr="000033B5">
        <w:rPr>
          <w:noProof/>
        </w:rPr>
        <w:lastRenderedPageBreak/>
        <w:drawing>
          <wp:inline distT="0" distB="0" distL="0" distR="0" wp14:anchorId="5BBD08C4" wp14:editId="7E063D5D">
            <wp:extent cx="1657350" cy="25010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9453" cy="25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28B65" wp14:editId="182A6FFF">
            <wp:extent cx="1704839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4839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735FF" wp14:editId="287F3F7F">
            <wp:extent cx="3324225" cy="257122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7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97" w:rsidRDefault="00E84197" w:rsidP="00B92449">
      <w:pPr>
        <w:rPr>
          <w:rFonts w:ascii="Comic Sans MS" w:hAnsi="Comic Sans MS"/>
        </w:rPr>
      </w:pPr>
    </w:p>
    <w:p w:rsidR="00E84197" w:rsidRDefault="00E84197" w:rsidP="00B92449">
      <w:pPr>
        <w:rPr>
          <w:rFonts w:ascii="Comic Sans MS" w:hAnsi="Comic Sans MS"/>
        </w:rPr>
      </w:pPr>
    </w:p>
    <w:p w:rsidR="00E84197" w:rsidRPr="00B92449" w:rsidRDefault="000033B5" w:rsidP="00B9244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25C973" wp14:editId="6AD4E7D0">
            <wp:extent cx="1743075" cy="2647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BE80070" wp14:editId="74FA78B4">
            <wp:extent cx="4972050" cy="2818727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81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197" w:rsidRPr="00B92449" w:rsidSect="00B92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49"/>
    <w:rsid w:val="000033B5"/>
    <w:rsid w:val="0079064B"/>
    <w:rsid w:val="00B92449"/>
    <w:rsid w:val="00BF4494"/>
    <w:rsid w:val="00E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2</cp:revision>
  <dcterms:created xsi:type="dcterms:W3CDTF">2020-03-25T14:41:00Z</dcterms:created>
  <dcterms:modified xsi:type="dcterms:W3CDTF">2020-03-25T14:41:00Z</dcterms:modified>
</cp:coreProperties>
</file>